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CF26" w14:textId="77777777" w:rsidR="00CD3813" w:rsidRPr="00612E46" w:rsidRDefault="00CD3813" w:rsidP="00612E46">
      <w:pPr>
        <w:pStyle w:val="Bodytext20"/>
        <w:shd w:val="clear" w:color="auto" w:fill="auto"/>
        <w:spacing w:line="360" w:lineRule="exact"/>
        <w:ind w:right="60"/>
        <w:rPr>
          <w:b/>
          <w:bCs/>
          <w:sz w:val="28"/>
          <w:szCs w:val="28"/>
          <w:lang w:val="ru-RU"/>
        </w:rPr>
      </w:pPr>
      <w:r w:rsidRPr="00612E46">
        <w:rPr>
          <w:b/>
          <w:bCs/>
          <w:sz w:val="28"/>
          <w:szCs w:val="28"/>
          <w:lang w:val="ru-RU"/>
        </w:rPr>
        <w:t>ПА</w:t>
      </w:r>
      <w:r w:rsidRPr="00612E46">
        <w:rPr>
          <w:b/>
          <w:bCs/>
          <w:color w:val="000000"/>
          <w:sz w:val="28"/>
          <w:szCs w:val="28"/>
        </w:rPr>
        <w:t>M</w:t>
      </w:r>
      <w:r w:rsidRPr="00612E46">
        <w:rPr>
          <w:b/>
          <w:bCs/>
          <w:sz w:val="28"/>
          <w:szCs w:val="28"/>
          <w:lang w:val="ru-RU"/>
        </w:rPr>
        <w:t>ЯТКА</w:t>
      </w:r>
    </w:p>
    <w:p w14:paraId="787F98CD" w14:textId="77777777" w:rsidR="00CD3813" w:rsidRPr="00612E46" w:rsidRDefault="00CD3813" w:rsidP="00612E46">
      <w:pPr>
        <w:pStyle w:val="Bodytext30"/>
        <w:shd w:val="clear" w:color="auto" w:fill="auto"/>
        <w:spacing w:after="0" w:line="360" w:lineRule="exact"/>
        <w:ind w:right="60"/>
        <w:rPr>
          <w:sz w:val="28"/>
          <w:szCs w:val="28"/>
        </w:rPr>
      </w:pPr>
      <w:r w:rsidRPr="00612E46">
        <w:rPr>
          <w:color w:val="000000"/>
          <w:sz w:val="28"/>
          <w:szCs w:val="28"/>
        </w:rPr>
        <w:t xml:space="preserve">сотрудникам и членам семей по мерам личной безопасности </w:t>
      </w:r>
      <w:r w:rsidRPr="00612E46">
        <w:rPr>
          <w:sz w:val="28"/>
          <w:szCs w:val="28"/>
        </w:rPr>
        <w:br/>
      </w:r>
      <w:r w:rsidRPr="00612E46">
        <w:rPr>
          <w:color w:val="000000"/>
          <w:sz w:val="28"/>
          <w:szCs w:val="28"/>
        </w:rPr>
        <w:t>и действиям в случаях угроз</w:t>
      </w:r>
    </w:p>
    <w:p w14:paraId="3E2F6979" w14:textId="3BEE2E95" w:rsidR="00E10485" w:rsidRDefault="00E10485" w:rsidP="00612E46">
      <w:pPr>
        <w:pStyle w:val="23"/>
        <w:shd w:val="clear" w:color="auto" w:fill="auto"/>
        <w:spacing w:before="0" w:line="360" w:lineRule="exact"/>
        <w:ind w:left="60" w:right="40" w:firstLine="700"/>
        <w:rPr>
          <w:b w:val="0"/>
          <w:bCs w:val="0"/>
          <w:color w:val="000000"/>
          <w:sz w:val="28"/>
          <w:szCs w:val="28"/>
        </w:rPr>
      </w:pPr>
    </w:p>
    <w:p w14:paraId="5215F2EC" w14:textId="4009F524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6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Данная памятка рассказывает о действиях, которые Вы можете предпринять для снижения риска стать жертвой злоумышленников. Следует творчески подходить к предложенным рекомендациям, принимать взвешенные решения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о том, как эти рекомендации наилучшим образом применимы в Вашей конкретной ситуации.</w:t>
      </w:r>
    </w:p>
    <w:p w14:paraId="2F153641" w14:textId="7E9C92C1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6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Любой человек должен точно представлять свое поведение и действия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 xml:space="preserve">в экстремальных ситуациях, психологически быть готовым к самозащите.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 xml:space="preserve">С этой целью предлагается смоделировать свое поведение и действия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различной обстановке и разных ситуациях, что даст возможность лучше запомнить и овладеть необходимыми действиями и приемами, выработать психологическую готовность к оптимальному поведению, своевременно распознать и правильно оценить опасную для здоровья и жизни ситуацию, ограничить возможность внезапного нападения со стороны злоумышленников, оградить себя и своих близких от преступных посягательств.</w:t>
      </w:r>
    </w:p>
    <w:p w14:paraId="5BCF3261" w14:textId="6FC3521D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60" w:right="40" w:firstLine="64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С мерами безопасности, изложенными </w:t>
      </w:r>
      <w:r w:rsidR="00487551">
        <w:rPr>
          <w:b w:val="0"/>
          <w:bCs w:val="0"/>
          <w:color w:val="000000"/>
          <w:sz w:val="28"/>
          <w:szCs w:val="28"/>
        </w:rPr>
        <w:t>в</w:t>
      </w:r>
      <w:r w:rsidRPr="00DB6383">
        <w:rPr>
          <w:b w:val="0"/>
          <w:bCs w:val="0"/>
          <w:color w:val="000000"/>
          <w:sz w:val="28"/>
          <w:szCs w:val="28"/>
        </w:rPr>
        <w:t xml:space="preserve"> памятке, рекомендуется ознакомить всех членов семьи, а также провести с ними ситуационные игры по их поведению в рассматриваемых случаях.</w:t>
      </w:r>
    </w:p>
    <w:p w14:paraId="36CC9A1E" w14:textId="7281B7DB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60" w:right="40" w:firstLine="64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В целях снижения вероятности попадания в ситуации, связанные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с угрозами Вашей жизни, здоровь</w:t>
      </w:r>
      <w:r w:rsidR="00487551">
        <w:rPr>
          <w:b w:val="0"/>
          <w:bCs w:val="0"/>
          <w:color w:val="000000"/>
          <w:sz w:val="28"/>
          <w:szCs w:val="28"/>
        </w:rPr>
        <w:t>я и имущества</w:t>
      </w:r>
      <w:r w:rsidRPr="00DB6383">
        <w:rPr>
          <w:b w:val="0"/>
          <w:bCs w:val="0"/>
          <w:color w:val="000000"/>
          <w:sz w:val="28"/>
          <w:szCs w:val="28"/>
        </w:rPr>
        <w:t xml:space="preserve">, следует знать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</w:t>
      </w:r>
      <w:r w:rsidR="00487551">
        <w:rPr>
          <w:b w:val="0"/>
          <w:bCs w:val="0"/>
          <w:color w:val="000000"/>
          <w:sz w:val="28"/>
          <w:szCs w:val="28"/>
        </w:rPr>
        <w:t>,</w:t>
      </w:r>
      <w:r w:rsidRPr="00DB6383">
        <w:rPr>
          <w:b w:val="0"/>
          <w:bCs w:val="0"/>
          <w:color w:val="000000"/>
          <w:sz w:val="28"/>
          <w:szCs w:val="28"/>
        </w:rPr>
        <w:t xml:space="preserve"> по возможности</w:t>
      </w:r>
      <w:r w:rsidR="00487551">
        <w:rPr>
          <w:b w:val="0"/>
          <w:bCs w:val="0"/>
          <w:color w:val="000000"/>
          <w:sz w:val="28"/>
          <w:szCs w:val="28"/>
        </w:rPr>
        <w:t>,</w:t>
      </w:r>
      <w:r w:rsidRPr="00DB6383">
        <w:rPr>
          <w:b w:val="0"/>
          <w:bCs w:val="0"/>
          <w:color w:val="000000"/>
          <w:sz w:val="28"/>
          <w:szCs w:val="28"/>
        </w:rPr>
        <w:t xml:space="preserve"> соблюдать некоторые правила поведения и меры безопасности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разл</w:t>
      </w:r>
      <w:r w:rsidR="00612E46">
        <w:rPr>
          <w:b w:val="0"/>
          <w:bCs w:val="0"/>
          <w:color w:val="000000"/>
          <w:sz w:val="28"/>
          <w:szCs w:val="28"/>
        </w:rPr>
        <w:t>и</w:t>
      </w:r>
      <w:r w:rsidRPr="00DB6383">
        <w:rPr>
          <w:b w:val="0"/>
          <w:bCs w:val="0"/>
          <w:color w:val="000000"/>
          <w:sz w:val="28"/>
          <w:szCs w:val="28"/>
        </w:rPr>
        <w:t>чных жизненных обстоятельствах.</w:t>
      </w:r>
    </w:p>
    <w:p w14:paraId="6241336F" w14:textId="590E38A6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6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Регулярно возвращайтесь к данной памятке, чтобы убедиться в том,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что все члены семьи знают порядок своих действий в чрезвычайных ситуациях.</w:t>
      </w:r>
    </w:p>
    <w:p w14:paraId="1711D6AF" w14:textId="77777777" w:rsidR="00627D31" w:rsidRDefault="00627D31" w:rsidP="00612E46">
      <w:pPr>
        <w:pStyle w:val="Bodytext30"/>
        <w:shd w:val="clear" w:color="auto" w:fill="auto"/>
        <w:spacing w:after="0" w:line="360" w:lineRule="exact"/>
        <w:ind w:right="60"/>
        <w:rPr>
          <w:color w:val="000000"/>
          <w:sz w:val="28"/>
          <w:szCs w:val="28"/>
          <w:u w:val="single"/>
        </w:rPr>
      </w:pPr>
    </w:p>
    <w:p w14:paraId="7A5F0E8D" w14:textId="58D8FA94" w:rsidR="00CD3813" w:rsidRPr="00612E46" w:rsidRDefault="00CD3813" w:rsidP="00612E46">
      <w:pPr>
        <w:pStyle w:val="Bodytext30"/>
        <w:shd w:val="clear" w:color="auto" w:fill="auto"/>
        <w:spacing w:after="0" w:line="360" w:lineRule="exact"/>
        <w:ind w:right="60"/>
        <w:rPr>
          <w:sz w:val="28"/>
          <w:szCs w:val="28"/>
          <w:u w:val="single"/>
        </w:rPr>
      </w:pPr>
      <w:r w:rsidRPr="00612E46">
        <w:rPr>
          <w:color w:val="000000"/>
          <w:sz w:val="28"/>
          <w:szCs w:val="28"/>
          <w:u w:val="single"/>
        </w:rPr>
        <w:t>Общие меры личной безопасности</w:t>
      </w:r>
    </w:p>
    <w:p w14:paraId="2BBE2046" w14:textId="2BD8844F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30"/>
        </w:tabs>
        <w:spacing w:before="0" w:line="360" w:lineRule="exact"/>
        <w:ind w:left="60" w:right="40" w:firstLine="64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Будьте бдительны </w:t>
      </w:r>
      <w:r w:rsidR="00612E46">
        <w:rPr>
          <w:b w:val="0"/>
          <w:bCs w:val="0"/>
          <w:color w:val="000000"/>
          <w:sz w:val="28"/>
          <w:szCs w:val="28"/>
        </w:rPr>
        <w:t>п</w:t>
      </w:r>
      <w:r w:rsidRPr="00DB6383">
        <w:rPr>
          <w:b w:val="0"/>
          <w:bCs w:val="0"/>
          <w:color w:val="000000"/>
          <w:sz w:val="28"/>
          <w:szCs w:val="28"/>
        </w:rPr>
        <w:t>о отношению к Вашему окружению. Бдительный человек, способный распознать подозрительные действия, может принять необходимые меры, которые сохраня</w:t>
      </w:r>
      <w:r w:rsidR="00612E46">
        <w:rPr>
          <w:b w:val="0"/>
          <w:bCs w:val="0"/>
          <w:color w:val="000000"/>
          <w:sz w:val="28"/>
          <w:szCs w:val="28"/>
        </w:rPr>
        <w:t>т</w:t>
      </w:r>
      <w:r w:rsidRPr="00DB6383">
        <w:rPr>
          <w:b w:val="0"/>
          <w:bCs w:val="0"/>
          <w:color w:val="000000"/>
          <w:sz w:val="28"/>
          <w:szCs w:val="28"/>
        </w:rPr>
        <w:t xml:space="preserve"> ему жизнь.</w:t>
      </w:r>
    </w:p>
    <w:p w14:paraId="37E8EA62" w14:textId="510D4B61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44"/>
        </w:tabs>
        <w:spacing w:before="0" w:line="360" w:lineRule="exact"/>
        <w:ind w:left="60" w:right="40" w:firstLine="64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 сообщайте незнакомым людям личную информацию конфиденциального характера. Будьте осторожны во время бесед в общественных местах, в дороге и по телефону.</w:t>
      </w:r>
    </w:p>
    <w:p w14:paraId="7D7479FB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39"/>
        </w:tabs>
        <w:spacing w:before="0" w:line="360" w:lineRule="exact"/>
        <w:ind w:left="60" w:right="40" w:firstLine="64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 давайте посторонним лицам Ваш домашний телефон и адрес, старайтесь обойтись рабочими координатами.</w:t>
      </w:r>
    </w:p>
    <w:p w14:paraId="78787DDA" w14:textId="5FE3B159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44"/>
        </w:tabs>
        <w:spacing w:before="0" w:line="360" w:lineRule="exact"/>
        <w:ind w:left="60" w:right="40" w:firstLine="64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lastRenderedPageBreak/>
        <w:t xml:space="preserve">Не принимайте подозрительных подарков, посылок, бандеролей,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а также иной корреспонденции, грузов и товаров неизвестного происхождения.</w:t>
      </w:r>
    </w:p>
    <w:p w14:paraId="41811526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0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Будьте внимательны, чтобы выявить ведущееся наблюдение за Вами, членами Вашей семьи и Вашей квартирой.</w:t>
      </w:r>
    </w:p>
    <w:p w14:paraId="10151D83" w14:textId="3D177B26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Старайтесь не соглашаться на встречи с незнакомыми людьми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отдаленных или незнакомых местах.</w:t>
      </w:r>
    </w:p>
    <w:p w14:paraId="1519E1BD" w14:textId="77777777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74"/>
        </w:tabs>
        <w:spacing w:before="0" w:line="360" w:lineRule="exact"/>
        <w:ind w:left="4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Деньги, ключи, документы старайтесь </w:t>
      </w:r>
      <w:r w:rsidRPr="00612E46">
        <w:rPr>
          <w:b w:val="0"/>
          <w:bCs w:val="0"/>
          <w:color w:val="000000"/>
          <w:sz w:val="28"/>
          <w:szCs w:val="28"/>
        </w:rPr>
        <w:t>носить во внутренних карманах.</w:t>
      </w:r>
    </w:p>
    <w:p w14:paraId="1E0244A1" w14:textId="77777777" w:rsidR="00612E46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612E46">
        <w:rPr>
          <w:b w:val="0"/>
          <w:bCs w:val="0"/>
          <w:color w:val="000000"/>
          <w:sz w:val="28"/>
          <w:szCs w:val="28"/>
        </w:rPr>
        <w:t>Всегда носите с собой средства индивидуальной защиты</w:t>
      </w:r>
      <w:r w:rsidR="00612E46" w:rsidRPr="00612E46">
        <w:rPr>
          <w:b w:val="0"/>
          <w:bCs w:val="0"/>
          <w:color w:val="000000"/>
          <w:sz w:val="28"/>
          <w:szCs w:val="28"/>
        </w:rPr>
        <w:t>.</w:t>
      </w:r>
    </w:p>
    <w:p w14:paraId="3FC97F90" w14:textId="77777777" w:rsidR="00612E46" w:rsidRPr="00612E46" w:rsidRDefault="00612E46" w:rsidP="00E10485">
      <w:pPr>
        <w:pStyle w:val="23"/>
        <w:shd w:val="clear" w:color="auto" w:fill="auto"/>
        <w:tabs>
          <w:tab w:val="left" w:pos="1010"/>
        </w:tabs>
        <w:spacing w:before="0" w:line="360" w:lineRule="exact"/>
        <w:ind w:left="700" w:right="60"/>
        <w:rPr>
          <w:b w:val="0"/>
          <w:bCs w:val="0"/>
          <w:sz w:val="28"/>
          <w:szCs w:val="28"/>
        </w:rPr>
      </w:pPr>
    </w:p>
    <w:p w14:paraId="1F3FB9DE" w14:textId="580F9141" w:rsidR="00CD3813" w:rsidRPr="00612E46" w:rsidRDefault="00CD3813" w:rsidP="00612E46">
      <w:pPr>
        <w:pStyle w:val="23"/>
        <w:shd w:val="clear" w:color="auto" w:fill="auto"/>
        <w:tabs>
          <w:tab w:val="left" w:pos="1010"/>
        </w:tabs>
        <w:spacing w:before="0" w:line="360" w:lineRule="exact"/>
        <w:ind w:left="700" w:right="60"/>
        <w:jc w:val="center"/>
        <w:rPr>
          <w:sz w:val="28"/>
          <w:szCs w:val="28"/>
        </w:rPr>
      </w:pPr>
      <w:r w:rsidRPr="00612E46">
        <w:rPr>
          <w:rStyle w:val="Bodytext40"/>
          <w:rFonts w:eastAsiaTheme="majorEastAsia"/>
          <w:i w:val="0"/>
          <w:iCs w:val="0"/>
          <w:sz w:val="28"/>
          <w:szCs w:val="28"/>
        </w:rPr>
        <w:t>Предупредительные меры безопасности для членов семьи</w:t>
      </w:r>
    </w:p>
    <w:p w14:paraId="6ACA33DE" w14:textId="569B8DF5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Понимание членами семьи требован</w:t>
      </w:r>
      <w:r w:rsidR="0079583E">
        <w:rPr>
          <w:b w:val="0"/>
          <w:bCs w:val="0"/>
          <w:color w:val="000000"/>
          <w:sz w:val="28"/>
          <w:szCs w:val="28"/>
        </w:rPr>
        <w:t xml:space="preserve">ий личной безопасности является </w:t>
      </w:r>
      <w:r w:rsidRPr="00DB6383">
        <w:rPr>
          <w:b w:val="0"/>
          <w:bCs w:val="0"/>
          <w:color w:val="000000"/>
          <w:sz w:val="28"/>
          <w:szCs w:val="28"/>
        </w:rPr>
        <w:t>основой любых предупредительных мер. Подчеркивайте важность мер безопасности для всех членов семьи. Развивайте взаимную заботу о безопасности друг друга, чтобы все члены семьи были привлечены к выполнению мер безопасности.</w:t>
      </w:r>
    </w:p>
    <w:p w14:paraId="6A34AAA8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6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Разработайте план действий всех членов семьи в чрезвычайных ситуациях, что кому делать, куда и к кому обращаться за помощью.</w:t>
      </w:r>
    </w:p>
    <w:p w14:paraId="0183D52A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1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Всегда знайте, где находятся члены Вашей семьи. Старайтесь приучить их к тому, чтобы они сообщали о своих перемещениях.</w:t>
      </w:r>
    </w:p>
    <w:p w14:paraId="39954F7A" w14:textId="61F15CE2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Договоритесь с членами семьи о кодовом слове, дающем понять,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что Вы говорите под принуждением посторонних лиц.</w:t>
      </w:r>
    </w:p>
    <w:p w14:paraId="3016BD09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76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Сообщайте членам семьи о частых звонках по якобы неправильным номерам или безответных звонках.</w:t>
      </w:r>
    </w:p>
    <w:p w14:paraId="735ECCAC" w14:textId="5C1B9326" w:rsidR="00CD3813" w:rsidRPr="00E10485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0"/>
        </w:tabs>
        <w:spacing w:before="0" w:line="360" w:lineRule="exact"/>
        <w:ind w:left="40" w:right="60" w:firstLine="66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Рассказывайте членам семьи о подозрительном поведении каких-либо лиц, угрозах, поступивших в Ваш адр</w:t>
      </w:r>
      <w:r w:rsidR="00F77C67">
        <w:rPr>
          <w:b w:val="0"/>
          <w:bCs w:val="0"/>
          <w:color w:val="000000"/>
          <w:sz w:val="28"/>
          <w:szCs w:val="28"/>
        </w:rPr>
        <w:t>е</w:t>
      </w:r>
      <w:r w:rsidRPr="00DB6383">
        <w:rPr>
          <w:b w:val="0"/>
          <w:bCs w:val="0"/>
          <w:color w:val="000000"/>
          <w:sz w:val="28"/>
          <w:szCs w:val="28"/>
        </w:rPr>
        <w:t>с и т.п. Это поможет членам семьи заблаговременно принять необходимые меры предосторожности, а также поможет следственным органам в случае совершения нападения на Вас.</w:t>
      </w:r>
    </w:p>
    <w:p w14:paraId="6C3B8C38" w14:textId="77777777" w:rsidR="00E10485" w:rsidRPr="00DB6383" w:rsidRDefault="00E10485" w:rsidP="00E10485">
      <w:pPr>
        <w:pStyle w:val="23"/>
        <w:shd w:val="clear" w:color="auto" w:fill="auto"/>
        <w:tabs>
          <w:tab w:val="left" w:pos="1000"/>
        </w:tabs>
        <w:spacing w:before="0" w:line="360" w:lineRule="exact"/>
        <w:ind w:left="700" w:right="60"/>
        <w:rPr>
          <w:b w:val="0"/>
          <w:bCs w:val="0"/>
          <w:sz w:val="28"/>
          <w:szCs w:val="28"/>
        </w:rPr>
      </w:pPr>
    </w:p>
    <w:p w14:paraId="45922BEC" w14:textId="77777777" w:rsidR="00CD3813" w:rsidRPr="00612E46" w:rsidRDefault="00CD3813" w:rsidP="00612E46">
      <w:pPr>
        <w:pStyle w:val="Heading10"/>
        <w:keepNext/>
        <w:keepLines/>
        <w:shd w:val="clear" w:color="auto" w:fill="auto"/>
        <w:spacing w:after="0" w:line="360" w:lineRule="exact"/>
        <w:rPr>
          <w:sz w:val="28"/>
          <w:szCs w:val="28"/>
          <w:u w:val="single"/>
        </w:rPr>
      </w:pPr>
      <w:bookmarkStart w:id="0" w:name="bookmark1"/>
      <w:r w:rsidRPr="00612E46">
        <w:rPr>
          <w:color w:val="000000"/>
          <w:sz w:val="28"/>
          <w:szCs w:val="28"/>
          <w:u w:val="single"/>
        </w:rPr>
        <w:t>Меры безопасности на работе</w:t>
      </w:r>
      <w:bookmarkEnd w:id="0"/>
    </w:p>
    <w:p w14:paraId="13ABD095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9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 разрешайте парковать транспортные средства перед входом в здание.</w:t>
      </w:r>
    </w:p>
    <w:p w14:paraId="416DA16C" w14:textId="302F9A25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Будьте бдительны при подходе к месту работы: обращайте внимание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на необычные предметы, провода идущие к помещению, подозрительное поведение окружающих лиц.</w:t>
      </w:r>
    </w:p>
    <w:p w14:paraId="25D6760A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3"/>
        </w:tabs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 оставляйте незнакомых лиц и посетителей одних в кабинете.</w:t>
      </w:r>
    </w:p>
    <w:p w14:paraId="2F7B3440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  <w:sectPr w:rsidR="00CD3813" w:rsidRPr="00DB6383" w:rsidSect="00612E46">
          <w:headerReference w:type="even" r:id="rId7"/>
          <w:pgSz w:w="11909" w:h="16838"/>
          <w:pgMar w:top="1787" w:right="710" w:bottom="1557" w:left="1231" w:header="0" w:footer="3" w:gutter="0"/>
          <w:cols w:space="720"/>
          <w:noEndnote/>
          <w:docGrid w:linePitch="360"/>
        </w:sectPr>
      </w:pPr>
      <w:r w:rsidRPr="00DB6383">
        <w:rPr>
          <w:b w:val="0"/>
          <w:bCs w:val="0"/>
          <w:color w:val="000000"/>
          <w:sz w:val="28"/>
          <w:szCs w:val="28"/>
        </w:rPr>
        <w:t>Не принимайте посетителей при открытом сейфе, разложенных на столе документах, особенно конфиденциального характера.</w:t>
      </w:r>
    </w:p>
    <w:p w14:paraId="24905431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lastRenderedPageBreak/>
        <w:t>При приеме посетителей уберите со стола острые и колющие пред</w:t>
      </w:r>
      <w:r w:rsidRPr="00DB6383">
        <w:rPr>
          <w:b w:val="0"/>
          <w:bCs w:val="0"/>
          <w:color w:val="000000"/>
          <w:sz w:val="28"/>
          <w:szCs w:val="28"/>
        </w:rPr>
        <w:softHyphen/>
        <w:t>меты, исключите возможность внезапного нападения и взятия Вас в качестве заложника.</w:t>
      </w:r>
    </w:p>
    <w:p w14:paraId="4FFAA694" w14:textId="48D5AEEB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 посетителями держите себя хладнокровно. Если их действия становятся агрессивными, пригласите сослуживцев и локализуйте конфликтную ситуацию.</w:t>
      </w:r>
    </w:p>
    <w:p w14:paraId="5DD5603E" w14:textId="63CBBDFD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Отказывайтесь от угощения со стороны неизвестных лиц, во избежание подмешивания в пищу отравляющих и сильнодействующих веществ.</w:t>
      </w:r>
    </w:p>
    <w:p w14:paraId="5DDA1A9D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Закрывайте свой кабинет, даже если уходите всего на несколько минут.</w:t>
      </w:r>
    </w:p>
    <w:p w14:paraId="133BEF0D" w14:textId="6E16971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Соблюдайте осторожность</w:t>
      </w:r>
      <w:r w:rsidR="0079583E">
        <w:rPr>
          <w:b w:val="0"/>
          <w:bCs w:val="0"/>
          <w:color w:val="000000"/>
          <w:sz w:val="28"/>
          <w:szCs w:val="28"/>
        </w:rPr>
        <w:t xml:space="preserve"> в отношении незапланированных, </w:t>
      </w:r>
      <w:r w:rsidRPr="00DB6383">
        <w:rPr>
          <w:b w:val="0"/>
          <w:bCs w:val="0"/>
          <w:color w:val="000000"/>
          <w:sz w:val="28"/>
          <w:szCs w:val="28"/>
        </w:rPr>
        <w:t>неожидаемых пакетов.</w:t>
      </w:r>
    </w:p>
    <w:p w14:paraId="7D4E7C6B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Сообщайте дежурной службе о любых подозрительных людях, предметах или действиях.</w:t>
      </w:r>
    </w:p>
    <w:p w14:paraId="470805A3" w14:textId="611EB65B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Не сообщайте неизвестным людям по телефону информацию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отношении сотрудников, проводимых мероприятий, планируемых поездках.</w:t>
      </w:r>
    </w:p>
    <w:p w14:paraId="19CD264B" w14:textId="2ECBB5E2" w:rsidR="00CD3813" w:rsidRPr="00612E46" w:rsidRDefault="00612E46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3"/>
        </w:tabs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Н</w:t>
      </w:r>
      <w:r w:rsidR="00CD3813" w:rsidRPr="00DB6383">
        <w:rPr>
          <w:b w:val="0"/>
          <w:bCs w:val="0"/>
          <w:color w:val="000000"/>
          <w:sz w:val="28"/>
          <w:szCs w:val="28"/>
        </w:rPr>
        <w:t>е обсуждайте планы поездок по телефону или в открытых местах.</w:t>
      </w:r>
    </w:p>
    <w:p w14:paraId="137BDA0D" w14:textId="77777777" w:rsidR="00612E46" w:rsidRPr="00DB6383" w:rsidRDefault="00612E46" w:rsidP="00612E46">
      <w:pPr>
        <w:pStyle w:val="23"/>
        <w:shd w:val="clear" w:color="auto" w:fill="auto"/>
        <w:tabs>
          <w:tab w:val="left" w:pos="1013"/>
        </w:tabs>
        <w:spacing w:before="0" w:line="360" w:lineRule="exact"/>
        <w:ind w:left="720"/>
        <w:rPr>
          <w:b w:val="0"/>
          <w:bCs w:val="0"/>
          <w:sz w:val="28"/>
          <w:szCs w:val="28"/>
        </w:rPr>
      </w:pPr>
    </w:p>
    <w:p w14:paraId="6E42CA2F" w14:textId="77777777" w:rsidR="00CD3813" w:rsidRPr="00612E46" w:rsidRDefault="00CD3813" w:rsidP="00612E46">
      <w:pPr>
        <w:pStyle w:val="Heading10"/>
        <w:keepNext/>
        <w:keepLines/>
        <w:shd w:val="clear" w:color="auto" w:fill="auto"/>
        <w:spacing w:after="0" w:line="360" w:lineRule="exact"/>
        <w:ind w:left="60"/>
        <w:rPr>
          <w:sz w:val="28"/>
          <w:szCs w:val="28"/>
          <w:u w:val="single"/>
        </w:rPr>
      </w:pPr>
      <w:bookmarkStart w:id="1" w:name="bookmark2"/>
      <w:r w:rsidRPr="00612E46">
        <w:rPr>
          <w:color w:val="000000"/>
          <w:sz w:val="28"/>
          <w:szCs w:val="28"/>
          <w:u w:val="single"/>
        </w:rPr>
        <w:t>Меры безопасности па улице</w:t>
      </w:r>
      <w:bookmarkEnd w:id="1"/>
    </w:p>
    <w:p w14:paraId="13535D18" w14:textId="037CCB1F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Чтобы обезопасить себя и своих близких от преступных посягательств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на улице, предлагается руководствоваться следующими рекомендациями:</w:t>
      </w:r>
    </w:p>
    <w:p w14:paraId="00272A7A" w14:textId="59E64C48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Определите расположение опасных в криминогенном отношении мест,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где необходимо быть предельно осторожным и внимательным. Особенно будьте внимательны в районах вокзалов, рынков.</w:t>
      </w:r>
    </w:p>
    <w:p w14:paraId="79954C1B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Старайтесь без особой надобности не появляться в изолированных районах, глухих переулках, тупиках и других подобных местах.</w:t>
      </w:r>
    </w:p>
    <w:p w14:paraId="6F959414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Избегайте акций гражданского неповиновения и демонстраций.</w:t>
      </w:r>
    </w:p>
    <w:p w14:paraId="585EBD9F" w14:textId="73095AF8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При движении по проезжей части держитесь стороны дороги навстречу движению - так Вы уменьшите риск приближения со спины автомобиля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или мотоцикла со злоумышленниками.</w:t>
      </w:r>
    </w:p>
    <w:p w14:paraId="459D6E6E" w14:textId="48F3D3C1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Для обеспечения собственной безопасности лучше удлинить маршрут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 идти через людные и хорошо освещенные места, избегая передвижения через густо засаженные скверы, заброшенные здания и другие места, где возможно внезапное нападение.</w:t>
      </w:r>
    </w:p>
    <w:p w14:paraId="43A23A7E" w14:textId="63770C14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Старайтесь не проходить через тоннели, подземные переходы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одиночку.</w:t>
      </w:r>
    </w:p>
    <w:p w14:paraId="41AAC705" w14:textId="644C58E1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Если Вас преследуют ночью, то кричите, зовите на помощь, толкните стоящую машину, может</w:t>
      </w:r>
      <w:r w:rsidR="00612E46">
        <w:rPr>
          <w:b w:val="0"/>
          <w:bCs w:val="0"/>
          <w:color w:val="000000"/>
          <w:sz w:val="28"/>
          <w:szCs w:val="28"/>
        </w:rPr>
        <w:t xml:space="preserve"> </w:t>
      </w:r>
      <w:r w:rsidRPr="00DB6383">
        <w:rPr>
          <w:b w:val="0"/>
          <w:bCs w:val="0"/>
          <w:color w:val="000000"/>
          <w:sz w:val="28"/>
          <w:szCs w:val="28"/>
        </w:rPr>
        <w:t>быть сработает противоугонная система, разбейте витрину и т.д. Шумите как можно громче, чтобы привлечь внимание.</w:t>
      </w:r>
    </w:p>
    <w:p w14:paraId="4FA1DD16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Если Вас настигли вблизи жилых домов, не зовите: «На помощь!», лучше кричите: «Пожар!» Это вызовет среди жильцов более быстрый отклик.</w:t>
      </w:r>
    </w:p>
    <w:p w14:paraId="415155D3" w14:textId="7706728F" w:rsidR="00CD3813" w:rsidRPr="00DB6383" w:rsidRDefault="00612E46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>Ес</w:t>
      </w:r>
      <w:r w:rsidR="00CD3813" w:rsidRPr="00DB6383">
        <w:rPr>
          <w:b w:val="0"/>
          <w:bCs w:val="0"/>
          <w:color w:val="000000"/>
          <w:sz w:val="28"/>
          <w:szCs w:val="28"/>
        </w:rPr>
        <w:t>ли на Вашем пути стоит группа людей, заранее перейдите на другую сторону улицы, не пытайтесь смотреть на липа незнакомцев - Ваш пристальный взгляд может быть истолкован как провокация.</w:t>
      </w:r>
    </w:p>
    <w:p w14:paraId="68564E66" w14:textId="4D65C844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встреча с хулиганами произошла днем, Вы можете забежать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ближайший магазин, учреждение, чтобы переждать пока они пройдут мимо.</w:t>
      </w:r>
    </w:p>
    <w:p w14:paraId="520A9B96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Если Вам свистят или кричат, не обращайте на это внимания, продолжайте идти. Держитесь так, как будто Вы ничего не слышите.</w:t>
      </w:r>
    </w:p>
    <w:p w14:paraId="7BFF9EFB" w14:textId="1771597D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у Вас нет выбора, кроме как пройти мимо группы людей, и один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из них делает шаг навстречу к Вам, ни в коем случае не останавливайтесь, продолжайте идти, не сбавляя шаг.</w:t>
      </w:r>
    </w:p>
    <w:p w14:paraId="18830D0E" w14:textId="5D3F9F74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Вас окружили, сохраняйте спокойствие и попробуйте их </w:t>
      </w:r>
      <w:r w:rsidR="00E10485">
        <w:rPr>
          <w:b w:val="0"/>
          <w:bCs w:val="0"/>
          <w:color w:val="000000"/>
          <w:sz w:val="28"/>
          <w:szCs w:val="28"/>
        </w:rPr>
        <w:t>«</w:t>
      </w:r>
      <w:r w:rsidRPr="00DB6383">
        <w:rPr>
          <w:b w:val="0"/>
          <w:bCs w:val="0"/>
          <w:color w:val="000000"/>
          <w:sz w:val="28"/>
          <w:szCs w:val="28"/>
        </w:rPr>
        <w:t>заболтать</w:t>
      </w:r>
      <w:r w:rsidR="00E10485">
        <w:rPr>
          <w:b w:val="0"/>
          <w:bCs w:val="0"/>
          <w:color w:val="000000"/>
          <w:sz w:val="28"/>
          <w:szCs w:val="28"/>
        </w:rPr>
        <w:t>»</w:t>
      </w:r>
      <w:r w:rsidRPr="00DB6383">
        <w:rPr>
          <w:b w:val="0"/>
          <w:bCs w:val="0"/>
          <w:color w:val="000000"/>
          <w:sz w:val="28"/>
          <w:szCs w:val="28"/>
        </w:rPr>
        <w:t xml:space="preserve"> по принципу: «Сейчас, одну минуточку...» или сделайте что-нибудь неожиданное.</w:t>
      </w:r>
    </w:p>
    <w:p w14:paraId="76988DF3" w14:textId="77777777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 w:rsidRPr="00DB6383">
        <w:rPr>
          <w:rStyle w:val="11"/>
          <w:sz w:val="28"/>
          <w:szCs w:val="28"/>
        </w:rPr>
        <w:t>При нападении:</w:t>
      </w:r>
    </w:p>
    <w:p w14:paraId="558AA880" w14:textId="1941EB45" w:rsidR="00CD3813" w:rsidRPr="00DB6383" w:rsidRDefault="00612E46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3"/>
        </w:tabs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Н</w:t>
      </w:r>
      <w:r w:rsidR="00CD3813" w:rsidRPr="00DB6383">
        <w:rPr>
          <w:b w:val="0"/>
          <w:bCs w:val="0"/>
          <w:color w:val="000000"/>
          <w:sz w:val="28"/>
          <w:szCs w:val="28"/>
        </w:rPr>
        <w:t>е упустите момент нападения - это может стоить жизни.</w:t>
      </w:r>
    </w:p>
    <w:p w14:paraId="436F0ED7" w14:textId="7BC8DA99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опасный, но вашему мнению, человек стоит рядом, встаньте так, чтобы Ваша наиболее сильная рука всегда находилась с внешней стороны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(т.е. если Вы не левша, противник должен находиться слева). Если он попытается атаковать. Вы сможете левой рукой блокировать его, а правой нанести ответный удар.</w:t>
      </w:r>
    </w:p>
    <w:p w14:paraId="16992DDE" w14:textId="10EB6D85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9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При нападении старайтесь сохранить самообладание. Помните: угроза убийством при всей демонстративной решительности преступников ещё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не убийство. Не совершайте неосторожных, необдуманных поступков, которые могут подтолкнуть преступников к применению оружия (угрозы в адрес преступников, явное разглядывание их лиц, резкие движения и т.п.).</w:t>
      </w:r>
    </w:p>
    <w:p w14:paraId="57CFCDC0" w14:textId="77777777" w:rsidR="00612E46" w:rsidRDefault="00612E46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  <w:tab w:val="left" w:pos="203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612E46">
        <w:rPr>
          <w:b w:val="0"/>
          <w:bCs w:val="0"/>
          <w:color w:val="000000"/>
          <w:sz w:val="28"/>
          <w:szCs w:val="28"/>
        </w:rPr>
        <w:t xml:space="preserve"> </w:t>
      </w:r>
      <w:r w:rsidR="00CD3813" w:rsidRPr="00612E46">
        <w:rPr>
          <w:b w:val="0"/>
          <w:bCs w:val="0"/>
          <w:color w:val="000000"/>
          <w:sz w:val="28"/>
          <w:szCs w:val="28"/>
        </w:rPr>
        <w:t>Если кто-то применяет в отношении Вас силу или угрожает сделать это</w:t>
      </w:r>
      <w:r>
        <w:rPr>
          <w:b w:val="0"/>
          <w:bCs w:val="0"/>
          <w:color w:val="000000"/>
          <w:sz w:val="28"/>
          <w:szCs w:val="28"/>
        </w:rPr>
        <w:t xml:space="preserve"> -</w:t>
      </w:r>
      <w:r w:rsidRPr="00612E46">
        <w:rPr>
          <w:b w:val="0"/>
          <w:bCs w:val="0"/>
          <w:color w:val="000000"/>
          <w:sz w:val="28"/>
          <w:szCs w:val="28"/>
        </w:rPr>
        <w:t xml:space="preserve">  </w:t>
      </w:r>
      <w:r w:rsidR="00CD3813" w:rsidRPr="00612E46">
        <w:rPr>
          <w:b w:val="0"/>
          <w:bCs w:val="0"/>
          <w:color w:val="000000"/>
          <w:sz w:val="28"/>
          <w:szCs w:val="28"/>
        </w:rPr>
        <w:t>кричите, чтобы привлечь внимание и напугать нападающего.</w:t>
      </w:r>
    </w:p>
    <w:p w14:paraId="3762D359" w14:textId="7F8CCE35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  <w:tab w:val="left" w:pos="203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612E46">
        <w:rPr>
          <w:b w:val="0"/>
          <w:bCs w:val="0"/>
          <w:color w:val="000000"/>
          <w:sz w:val="28"/>
          <w:szCs w:val="28"/>
        </w:rPr>
        <w:t>В критической ситуации Вы также можете сделать попытку оказать психологический нажим на нападающего: сказать, что в этом месте Вы ждете приятеля, можно симулировать обморок, притвориться сумасшедшим.</w:t>
      </w:r>
    </w:p>
    <w:p w14:paraId="6552BF6B" w14:textId="436EC789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Вы не готовы оказать сопротивление, лучшим способом выйти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 xml:space="preserve">из данной ситуации - это подчиниться требованиям преступника (даже если внутри Вас всё протестует). Подчиняйтесь, но медленно, тяните время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надежде, что ситуация изменится в лучшую для Вас сторону,  переспрашивайте, делайте вид, что не понимаете нападающего, хотите выполнить его приказ, но не знаете как и т.п.</w:t>
      </w:r>
    </w:p>
    <w:p w14:paraId="32864DA7" w14:textId="06714C72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Постарайтесь запомнить нападавших людей, но не делайте этого демонстративно. Лучший способ - удержать в памяти их взгляды, глаза.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Это поможет при опознании.</w:t>
      </w:r>
    </w:p>
    <w:p w14:paraId="655DDB14" w14:textId="0BE9A9C4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lastRenderedPageBreak/>
        <w:t xml:space="preserve">Здраво оценивайте ситуацию: если Вы в состоянии, то попытайтесь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оказать с</w:t>
      </w:r>
      <w:r w:rsidR="00612E46">
        <w:rPr>
          <w:b w:val="0"/>
          <w:bCs w:val="0"/>
          <w:color w:val="000000"/>
          <w:sz w:val="28"/>
          <w:szCs w:val="28"/>
        </w:rPr>
        <w:t>опротивление</w:t>
      </w:r>
      <w:r w:rsidRPr="00DB6383">
        <w:rPr>
          <w:b w:val="0"/>
          <w:bCs w:val="0"/>
          <w:color w:val="000000"/>
          <w:sz w:val="28"/>
          <w:szCs w:val="28"/>
        </w:rPr>
        <w:t>.</w:t>
      </w:r>
    </w:p>
    <w:p w14:paraId="5CAA7F2E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 тратьте силы на пассивное сопротивление, постарайтесь нанести максимально эффективный удар в уязвимое место нападающего.</w:t>
      </w:r>
    </w:p>
    <w:p w14:paraId="13DDFDA7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Если первый удар не достиг цели, не убегайте, а попробуйте нанести еще серию ударов, чтобы привести нападающего в замешательство, и при этом кричите.</w:t>
      </w:r>
    </w:p>
    <w:p w14:paraId="46589F66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Если Вы не можете вести себя агрессивно ради собственного спасения, представьте, что защищаете дорогого Вам человека.</w:t>
      </w:r>
    </w:p>
    <w:p w14:paraId="50E7DA94" w14:textId="468AF62E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Вас схватили за одежду или за горло, не пытайтесь отцепить руки нападающего. Пока Ваши руки свободны нанесите ему серию ударов в горло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или глаза.</w:t>
      </w:r>
    </w:p>
    <w:p w14:paraId="69B94764" w14:textId="1DBD21DD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Не можете освободить руки от захвата </w:t>
      </w:r>
      <w:r w:rsidR="00612E46">
        <w:rPr>
          <w:b w:val="0"/>
          <w:bCs w:val="0"/>
          <w:color w:val="000000"/>
          <w:sz w:val="28"/>
          <w:szCs w:val="28"/>
        </w:rPr>
        <w:t xml:space="preserve">- </w:t>
      </w:r>
      <w:r w:rsidRPr="00DB6383">
        <w:rPr>
          <w:b w:val="0"/>
          <w:bCs w:val="0"/>
          <w:color w:val="000000"/>
          <w:sz w:val="28"/>
          <w:szCs w:val="28"/>
        </w:rPr>
        <w:t xml:space="preserve">разведите их в стороны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 ударьте головой в лицо противника.</w:t>
      </w:r>
    </w:p>
    <w:p w14:paraId="03F4A930" w14:textId="7282C801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29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Чтобы получить несколько секунд для самообороны (бегства, занятия выгодной позиции, подачи сигнала о помощи и т.п.), используйте любые средства, оказавшиеся под рукой (аэрозол</w:t>
      </w:r>
      <w:r w:rsidR="00612E46">
        <w:rPr>
          <w:b w:val="0"/>
          <w:bCs w:val="0"/>
          <w:color w:val="000000"/>
          <w:sz w:val="28"/>
          <w:szCs w:val="28"/>
        </w:rPr>
        <w:t>ьные</w:t>
      </w:r>
      <w:r w:rsidRPr="00DB6383">
        <w:rPr>
          <w:b w:val="0"/>
          <w:bCs w:val="0"/>
          <w:color w:val="000000"/>
          <w:sz w:val="28"/>
          <w:szCs w:val="28"/>
        </w:rPr>
        <w:t xml:space="preserve"> баллончики с дезодорантом, лаком, химикатами, зажигалка, настроенная на максимально сильное пламя, горящая сигарета, ключи, авторучка, расческа, закрытый зонт), а также любой предмет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окружении Вас.</w:t>
      </w:r>
    </w:p>
    <w:p w14:paraId="5C0B5274" w14:textId="121334EE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вы решились бежать, делайте </w:t>
      </w:r>
      <w:r w:rsidR="00612E46">
        <w:rPr>
          <w:b w:val="0"/>
          <w:bCs w:val="0"/>
          <w:color w:val="000000"/>
          <w:sz w:val="28"/>
          <w:szCs w:val="28"/>
        </w:rPr>
        <w:t>эт</w:t>
      </w:r>
      <w:r w:rsidRPr="00DB6383">
        <w:rPr>
          <w:b w:val="0"/>
          <w:bCs w:val="0"/>
          <w:color w:val="000000"/>
          <w:sz w:val="28"/>
          <w:szCs w:val="28"/>
        </w:rPr>
        <w:t>о быстро и внезапно.</w:t>
      </w:r>
    </w:p>
    <w:p w14:paraId="396718F0" w14:textId="2AAC8784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При угрозе ножом выглядите испуганным, но сохраняйте хладнокровие, не выпускайте оружие из виду, не предпринимайте атакующих действий, используйте в качестве щита любую вещь или предмет одежды.</w:t>
      </w:r>
    </w:p>
    <w:p w14:paraId="43347F23" w14:textId="1E3FC60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9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преступник вооружен, постарайтесь совладать со своим страхом,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="00612E46">
        <w:rPr>
          <w:b w:val="0"/>
          <w:bCs w:val="0"/>
          <w:color w:val="000000"/>
          <w:sz w:val="28"/>
          <w:szCs w:val="28"/>
        </w:rPr>
        <w:t xml:space="preserve">т.к. </w:t>
      </w:r>
      <w:r w:rsidRPr="00DB6383">
        <w:rPr>
          <w:b w:val="0"/>
          <w:bCs w:val="0"/>
          <w:color w:val="000000"/>
          <w:sz w:val="28"/>
          <w:szCs w:val="28"/>
        </w:rPr>
        <w:t>он не рассчитывает на свою силу, а надеется на Ваш испуг, используйте любые предметы в качестве щита или постарайтесь бросить их на оружие, чтобы выбить его из рук. Знайте, что против огнестрельного оружия допустимы и безнаказанны любые способы самообороны.</w:t>
      </w:r>
    </w:p>
    <w:p w14:paraId="4FFE3449" w14:textId="759A6FBD" w:rsidR="00CD3813" w:rsidRPr="00612E46" w:rsidRDefault="00CD3813" w:rsidP="00612E46">
      <w:pPr>
        <w:pStyle w:val="Heading10"/>
        <w:keepNext/>
        <w:keepLines/>
        <w:shd w:val="clear" w:color="auto" w:fill="auto"/>
        <w:spacing w:after="0" w:line="360" w:lineRule="exact"/>
        <w:ind w:left="20"/>
        <w:rPr>
          <w:sz w:val="28"/>
          <w:szCs w:val="28"/>
          <w:u w:val="single"/>
        </w:rPr>
      </w:pPr>
      <w:bookmarkStart w:id="2" w:name="bookmark3"/>
      <w:r w:rsidRPr="00612E46">
        <w:rPr>
          <w:color w:val="000000"/>
          <w:sz w:val="28"/>
          <w:szCs w:val="28"/>
          <w:u w:val="single"/>
        </w:rPr>
        <w:t>Меры безопасности от телефонных мошенников</w:t>
      </w:r>
      <w:bookmarkEnd w:id="2"/>
    </w:p>
    <w:p w14:paraId="6628B4CD" w14:textId="1602ABE3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Наиболее распространенные схемы телефонного мошенничества:</w:t>
      </w:r>
    </w:p>
    <w:p w14:paraId="42AD05F9" w14:textId="07EC1E5D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Требование выкупа или взятки за освобождение знакомого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или родственника из отдела полиции;</w:t>
      </w:r>
    </w:p>
    <w:p w14:paraId="02CAF1B6" w14:textId="7B82304A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СМС-сообщени</w:t>
      </w:r>
      <w:r w:rsidR="00612E46">
        <w:rPr>
          <w:b w:val="0"/>
          <w:bCs w:val="0"/>
          <w:color w:val="000000"/>
          <w:sz w:val="28"/>
          <w:szCs w:val="28"/>
        </w:rPr>
        <w:t>е</w:t>
      </w:r>
      <w:r w:rsidRPr="00DB6383">
        <w:rPr>
          <w:b w:val="0"/>
          <w:bCs w:val="0"/>
          <w:color w:val="000000"/>
          <w:sz w:val="28"/>
          <w:szCs w:val="28"/>
        </w:rPr>
        <w:t xml:space="preserve"> или сообщение в мессенджерах с просьбой перевести определенную сумму денег, при этом используется обращение «мама», «друг», «сынок» и т.д.;</w:t>
      </w:r>
    </w:p>
    <w:p w14:paraId="3EA774D6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Выигрыш в лотерее, которую якобы проводит радиостанция или оператор связи: Вас просят приобрести карты экспресс-оплаты или сообщить коды, либо перевести крупную сумму на свой счет, а потом ввести специальный код;</w:t>
      </w:r>
    </w:p>
    <w:p w14:paraId="21FD3EF0" w14:textId="0F9CB12B" w:rsidR="00612E46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612E46">
        <w:rPr>
          <w:b w:val="0"/>
          <w:bCs w:val="0"/>
          <w:color w:val="000000"/>
          <w:sz w:val="28"/>
          <w:szCs w:val="28"/>
        </w:rPr>
        <w:lastRenderedPageBreak/>
        <w:t xml:space="preserve">Просьба оператора связи, кредитной либо иной организации сообщить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612E46">
        <w:rPr>
          <w:b w:val="0"/>
          <w:bCs w:val="0"/>
          <w:color w:val="000000"/>
          <w:sz w:val="28"/>
          <w:szCs w:val="28"/>
        </w:rPr>
        <w:t>им проверочный код под предлогом совершения каких-либо операций (продление договора, предложение услуги либо другой выгоды)</w:t>
      </w:r>
      <w:r w:rsidR="00612E46" w:rsidRPr="00612E46">
        <w:rPr>
          <w:b w:val="0"/>
          <w:bCs w:val="0"/>
          <w:color w:val="000000"/>
          <w:sz w:val="28"/>
          <w:szCs w:val="28"/>
        </w:rPr>
        <w:t>.</w:t>
      </w:r>
    </w:p>
    <w:p w14:paraId="01F38123" w14:textId="4051ECFB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612E46">
        <w:rPr>
          <w:b w:val="0"/>
          <w:bCs w:val="0"/>
          <w:color w:val="000000"/>
          <w:sz w:val="28"/>
          <w:szCs w:val="28"/>
        </w:rPr>
        <w:t>Штрафные санкции и угроза отключения номера: якобы за нарушение договора с оператором Вашей мобильной связи;</w:t>
      </w:r>
    </w:p>
    <w:p w14:paraId="75ADD4CF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Ошибочный перевод средств: просят вернуть деньги, а потом дополнительно снимают сумму по чеку;</w:t>
      </w:r>
    </w:p>
    <w:p w14:paraId="28C9F2C7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Услуги, якобы позволяющие получить доступ к СМС и звонкам другого человека.</w:t>
      </w:r>
    </w:p>
    <w:p w14:paraId="66738426" w14:textId="77777777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20" w:firstLine="700"/>
        <w:rPr>
          <w:b w:val="0"/>
          <w:bCs w:val="0"/>
          <w:sz w:val="28"/>
          <w:szCs w:val="28"/>
        </w:rPr>
      </w:pPr>
      <w:r w:rsidRPr="00612E46">
        <w:rPr>
          <w:b w:val="0"/>
          <w:bCs w:val="0"/>
          <w:color w:val="000000"/>
          <w:sz w:val="28"/>
          <w:szCs w:val="28"/>
          <w:u w:val="single"/>
        </w:rPr>
        <w:t>Как избежать</w:t>
      </w:r>
      <w:r w:rsidRPr="00DB6383">
        <w:rPr>
          <w:b w:val="0"/>
          <w:bCs w:val="0"/>
          <w:color w:val="000000"/>
          <w:sz w:val="28"/>
          <w:szCs w:val="28"/>
        </w:rPr>
        <w:t>:</w:t>
      </w:r>
    </w:p>
    <w:p w14:paraId="78A1870F" w14:textId="71D427AE" w:rsidR="00CD3813" w:rsidRPr="00DB6383" w:rsidRDefault="00612E46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360" w:lineRule="exact"/>
        <w:ind w:left="20" w:firstLine="70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</w:t>
      </w:r>
      <w:r w:rsidR="00CD3813" w:rsidRPr="00DB6383">
        <w:rPr>
          <w:b w:val="0"/>
          <w:bCs w:val="0"/>
          <w:color w:val="000000"/>
          <w:sz w:val="28"/>
          <w:szCs w:val="28"/>
        </w:rPr>
        <w:t>екратите разговор;</w:t>
      </w:r>
    </w:p>
    <w:p w14:paraId="67C741CF" w14:textId="5E309DAC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Нельзя сообщать свои персональные данные, номера банковских карт, пароли из </w:t>
      </w:r>
      <w:r w:rsidR="00612E46">
        <w:rPr>
          <w:b w:val="0"/>
          <w:bCs w:val="0"/>
          <w:color w:val="000000"/>
          <w:sz w:val="28"/>
          <w:szCs w:val="28"/>
        </w:rPr>
        <w:t>с</w:t>
      </w:r>
      <w:r w:rsidRPr="00DB6383">
        <w:rPr>
          <w:b w:val="0"/>
          <w:bCs w:val="0"/>
          <w:color w:val="000000"/>
          <w:sz w:val="28"/>
          <w:szCs w:val="28"/>
        </w:rPr>
        <w:t>мс-сообщений и т.д.:</w:t>
      </w:r>
    </w:p>
    <w:p w14:paraId="623489AC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Нельзя устанавливать на мобильный телефон различные приложения под видом проверки устройства на вирусы;</w:t>
      </w:r>
    </w:p>
    <w:p w14:paraId="149285C5" w14:textId="0A1DA522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Нельзя выполнять требования звонящего следовать к банкомату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 проводить действия под его руководством;</w:t>
      </w:r>
    </w:p>
    <w:p w14:paraId="54229AD3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Нельзя привязывать к функции бесконтактной оплаты незнакомые банковские карты;</w:t>
      </w:r>
    </w:p>
    <w:p w14:paraId="4E9A7CB3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Остерегайтесь незнакомых людей (обычно очень словоохотливых). Важный сигнал опасности - ощущение, что Вам неожиданно и несказанно повезло.</w:t>
      </w:r>
    </w:p>
    <w:p w14:paraId="17AEB606" w14:textId="2E54AE11" w:rsidR="00CD3813" w:rsidRPr="00DB6383" w:rsidRDefault="00CD3813" w:rsidP="00612E46">
      <w:pPr>
        <w:pStyle w:val="23"/>
        <w:shd w:val="clear" w:color="auto" w:fill="auto"/>
        <w:spacing w:before="0" w:line="360" w:lineRule="exact"/>
        <w:ind w:left="20" w:right="40" w:firstLine="70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Вы стали жертвой мошенничества немедленно обратитесь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с заявлением о происшествии в полицию.</w:t>
      </w:r>
    </w:p>
    <w:p w14:paraId="356AB4D7" w14:textId="77777777" w:rsidR="00627D31" w:rsidRDefault="00627D31" w:rsidP="00612E46">
      <w:pPr>
        <w:pStyle w:val="Heading10"/>
        <w:keepNext/>
        <w:keepLines/>
        <w:shd w:val="clear" w:color="auto" w:fill="auto"/>
        <w:spacing w:after="0" w:line="360" w:lineRule="exact"/>
        <w:ind w:left="40"/>
        <w:rPr>
          <w:color w:val="000000"/>
          <w:sz w:val="28"/>
          <w:szCs w:val="28"/>
          <w:u w:val="single"/>
        </w:rPr>
      </w:pPr>
      <w:bookmarkStart w:id="3" w:name="bookmark4"/>
    </w:p>
    <w:p w14:paraId="2489B33D" w14:textId="2265C607" w:rsidR="00CD3813" w:rsidRPr="00612E46" w:rsidRDefault="00CD3813" w:rsidP="00612E46">
      <w:pPr>
        <w:pStyle w:val="Heading10"/>
        <w:keepNext/>
        <w:keepLines/>
        <w:shd w:val="clear" w:color="auto" w:fill="auto"/>
        <w:spacing w:after="0" w:line="360" w:lineRule="exact"/>
        <w:ind w:left="40"/>
        <w:rPr>
          <w:sz w:val="28"/>
          <w:szCs w:val="28"/>
          <w:u w:val="single"/>
        </w:rPr>
      </w:pPr>
      <w:r w:rsidRPr="00612E46">
        <w:rPr>
          <w:color w:val="000000"/>
          <w:sz w:val="28"/>
          <w:szCs w:val="28"/>
          <w:u w:val="single"/>
        </w:rPr>
        <w:t>Меры безопасности при работе в сети Интернет</w:t>
      </w:r>
      <w:bookmarkEnd w:id="3"/>
    </w:p>
    <w:p w14:paraId="51ADE155" w14:textId="77777777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360" w:lineRule="exact"/>
        <w:ind w:left="20" w:right="40" w:firstLine="70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Старайтесь не выкладывать в сети Интернет личную информацию (фотографии, видео, ФИО, дату рождения, адрес дома, место работы/учебы, телефоны и иные данные) или существенно сократите объем данных, которые публикуете в Интернете, закройте страницы соцсетей, оставив их открытыми только для друзей.</w:t>
      </w:r>
    </w:p>
    <w:p w14:paraId="16AA603C" w14:textId="0945820F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360" w:lineRule="exact"/>
        <w:ind w:left="20" w:right="40" w:firstLine="70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Запрещается размещать в сети Интернет информацию о себе либо иных гражданах, позволяющую определить принадлежность военнослужащих и членов их семей к Вооруженным Силам РФ</w:t>
      </w:r>
      <w:r w:rsidR="00612E46">
        <w:rPr>
          <w:b w:val="0"/>
          <w:bCs w:val="0"/>
          <w:color w:val="000000"/>
          <w:sz w:val="28"/>
          <w:szCs w:val="28"/>
        </w:rPr>
        <w:t>,</w:t>
      </w:r>
      <w:r w:rsidRPr="00DB6383">
        <w:rPr>
          <w:b w:val="0"/>
          <w:bCs w:val="0"/>
          <w:color w:val="000000"/>
          <w:sz w:val="28"/>
          <w:szCs w:val="28"/>
        </w:rPr>
        <w:t xml:space="preserve"> другим войскам, воинским формированиям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 правоохранительным органам.</w:t>
      </w:r>
    </w:p>
    <w:p w14:paraId="213A95EC" w14:textId="14BF8174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360" w:lineRule="exact"/>
        <w:ind w:left="20" w:right="40" w:firstLine="70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Не отправляйте свои персональные данные, а также свои видео и фото людям, с которыми Вы познакомились в Интернете, тем более, если Вы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не знаете их в реальной жизни.</w:t>
      </w:r>
    </w:p>
    <w:p w14:paraId="2058F00F" w14:textId="584223A3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360" w:lineRule="exact"/>
        <w:ind w:left="20" w:right="40" w:firstLine="70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Отправляя кому-либо свои персональные данные или конфиденциальную </w:t>
      </w:r>
      <w:r w:rsidRPr="00DB6383">
        <w:rPr>
          <w:b w:val="0"/>
          <w:bCs w:val="0"/>
          <w:color w:val="000000"/>
          <w:sz w:val="28"/>
          <w:szCs w:val="28"/>
        </w:rPr>
        <w:lastRenderedPageBreak/>
        <w:t>информацию, убедитесь в том, что адресат действительно тот</w:t>
      </w:r>
      <w:r w:rsidR="00612E46">
        <w:rPr>
          <w:b w:val="0"/>
          <w:bCs w:val="0"/>
          <w:color w:val="000000"/>
          <w:sz w:val="28"/>
          <w:szCs w:val="28"/>
        </w:rPr>
        <w:t>,</w:t>
      </w:r>
      <w:r w:rsidRPr="00DB6383">
        <w:rPr>
          <w:b w:val="0"/>
          <w:bCs w:val="0"/>
          <w:color w:val="000000"/>
          <w:sz w:val="28"/>
          <w:szCs w:val="28"/>
        </w:rPr>
        <w:t xml:space="preserve"> за кого себя выдает.</w:t>
      </w:r>
    </w:p>
    <w:p w14:paraId="0EFE2E8B" w14:textId="77777777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360" w:lineRule="exact"/>
        <w:ind w:left="40" w:right="40" w:firstLine="70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Используйте только сложные пароли, а также двухфакторную аутентификацию.</w:t>
      </w:r>
    </w:p>
    <w:p w14:paraId="484C3BB9" w14:textId="7C5E1055" w:rsidR="00CD3813" w:rsidRPr="00612E46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360" w:lineRule="exact"/>
        <w:ind w:left="20" w:right="40" w:firstLine="70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Заведите себе два адреса электронной почты: частный, для переписки (приватный и малоизвестный, который Вы никогда не публикуете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общедоступных источниках), и публичный - для открытой деятельности.</w:t>
      </w:r>
    </w:p>
    <w:p w14:paraId="2F9C0F03" w14:textId="08A5783C" w:rsidR="00CD3813" w:rsidRPr="00612E46" w:rsidRDefault="00E10485" w:rsidP="00E10485">
      <w:pPr>
        <w:pStyle w:val="23"/>
        <w:shd w:val="clear" w:color="auto" w:fill="auto"/>
        <w:tabs>
          <w:tab w:val="left" w:pos="980"/>
        </w:tabs>
        <w:spacing w:before="0" w:line="360" w:lineRule="exact"/>
        <w:ind w:right="40" w:firstLine="72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</w:t>
      </w:r>
      <w:r w:rsidR="00CD3813" w:rsidRPr="00DB6383">
        <w:rPr>
          <w:b w:val="0"/>
          <w:bCs w:val="0"/>
          <w:color w:val="000000"/>
          <w:sz w:val="28"/>
          <w:szCs w:val="28"/>
        </w:rPr>
        <w:t xml:space="preserve">ри покупках в онлайн-магазинах проверьте его надежность </w:t>
      </w:r>
      <w:r>
        <w:rPr>
          <w:b w:val="0"/>
          <w:bCs w:val="0"/>
          <w:color w:val="000000"/>
          <w:sz w:val="28"/>
          <w:szCs w:val="28"/>
        </w:rPr>
        <w:br/>
      </w:r>
      <w:r w:rsidR="00CD3813" w:rsidRPr="00DB6383">
        <w:rPr>
          <w:b w:val="0"/>
          <w:bCs w:val="0"/>
          <w:color w:val="000000"/>
          <w:sz w:val="28"/>
          <w:szCs w:val="28"/>
        </w:rPr>
        <w:t>и подлинность, при оплате используйте банковскую карту с небольшим объемом денежных средств</w:t>
      </w:r>
    </w:p>
    <w:p w14:paraId="10F8A1A9" w14:textId="2762A15A" w:rsidR="00CD3813" w:rsidRPr="00612E46" w:rsidRDefault="00E10485" w:rsidP="00E10485">
      <w:pPr>
        <w:pStyle w:val="23"/>
        <w:shd w:val="clear" w:color="auto" w:fill="auto"/>
        <w:tabs>
          <w:tab w:val="left" w:pos="980"/>
        </w:tabs>
        <w:spacing w:before="0" w:line="360" w:lineRule="exact"/>
        <w:ind w:right="40" w:firstLine="72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</w:t>
      </w:r>
      <w:r w:rsidR="00CD3813" w:rsidRPr="00DB6383">
        <w:rPr>
          <w:b w:val="0"/>
          <w:bCs w:val="0"/>
          <w:color w:val="000000"/>
          <w:sz w:val="28"/>
          <w:szCs w:val="28"/>
        </w:rPr>
        <w:t>ериодически проверяйте личный компьютер (смартфон) на наличие вирусов.</w:t>
      </w:r>
    </w:p>
    <w:p w14:paraId="2D5E9362" w14:textId="77777777" w:rsidR="00CD3813" w:rsidRPr="00612E46" w:rsidRDefault="00CD3813" w:rsidP="00E10485">
      <w:pPr>
        <w:pStyle w:val="23"/>
        <w:shd w:val="clear" w:color="auto" w:fill="auto"/>
        <w:tabs>
          <w:tab w:val="left" w:pos="980"/>
        </w:tabs>
        <w:spacing w:before="0" w:line="360" w:lineRule="exact"/>
        <w:ind w:right="40" w:firstLine="72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По возможности не используйте общедоступные сети </w:t>
      </w:r>
      <w:r w:rsidRPr="00612E46">
        <w:rPr>
          <w:b w:val="0"/>
          <w:bCs w:val="0"/>
          <w:color w:val="000000"/>
          <w:sz w:val="28"/>
          <w:szCs w:val="28"/>
        </w:rPr>
        <w:t>Wi</w:t>
      </w:r>
      <w:r w:rsidRPr="00DB6383">
        <w:rPr>
          <w:b w:val="0"/>
          <w:bCs w:val="0"/>
          <w:color w:val="000000"/>
          <w:sz w:val="28"/>
          <w:szCs w:val="28"/>
        </w:rPr>
        <w:t>-</w:t>
      </w:r>
      <w:r w:rsidRPr="00612E46">
        <w:rPr>
          <w:b w:val="0"/>
          <w:bCs w:val="0"/>
          <w:color w:val="000000"/>
          <w:sz w:val="28"/>
          <w:szCs w:val="28"/>
        </w:rPr>
        <w:t>Fi</w:t>
      </w:r>
      <w:r w:rsidRPr="00DB6383">
        <w:rPr>
          <w:b w:val="0"/>
          <w:bCs w:val="0"/>
          <w:color w:val="000000"/>
          <w:sz w:val="28"/>
          <w:szCs w:val="28"/>
        </w:rPr>
        <w:t>.</w:t>
      </w:r>
    </w:p>
    <w:p w14:paraId="05F339A2" w14:textId="77777777" w:rsidR="00612E46" w:rsidRDefault="00612E46" w:rsidP="00612E46">
      <w:pPr>
        <w:pStyle w:val="Heading10"/>
        <w:keepNext/>
        <w:keepLines/>
        <w:shd w:val="clear" w:color="auto" w:fill="auto"/>
        <w:spacing w:after="0" w:line="360" w:lineRule="exact"/>
        <w:ind w:left="40" w:firstLine="680"/>
        <w:jc w:val="both"/>
        <w:rPr>
          <w:b w:val="0"/>
          <w:bCs w:val="0"/>
          <w:color w:val="000000"/>
          <w:sz w:val="28"/>
          <w:szCs w:val="28"/>
        </w:rPr>
      </w:pPr>
      <w:bookmarkStart w:id="4" w:name="bookmark6"/>
    </w:p>
    <w:p w14:paraId="3FDD9D14" w14:textId="5EF6B120" w:rsidR="00CD3813" w:rsidRPr="00612E46" w:rsidRDefault="00CD3813" w:rsidP="00612E46">
      <w:pPr>
        <w:pStyle w:val="Heading10"/>
        <w:keepNext/>
        <w:keepLines/>
        <w:shd w:val="clear" w:color="auto" w:fill="auto"/>
        <w:spacing w:after="0" w:line="360" w:lineRule="exact"/>
        <w:ind w:left="40" w:firstLine="680"/>
        <w:rPr>
          <w:sz w:val="28"/>
          <w:szCs w:val="28"/>
          <w:u w:val="single"/>
        </w:rPr>
      </w:pPr>
      <w:r w:rsidRPr="00612E46">
        <w:rPr>
          <w:color w:val="000000"/>
          <w:sz w:val="28"/>
          <w:szCs w:val="28"/>
          <w:u w:val="single"/>
        </w:rPr>
        <w:t>Действия при угрозе совершения террористического акта</w:t>
      </w:r>
      <w:bookmarkEnd w:id="4"/>
    </w:p>
    <w:p w14:paraId="33DFD5D1" w14:textId="4F3B2734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29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Всегда контролируйте ситуацию вокруг себя, особенно когда находитесь на объектах транспорта, культурно-развлекательных, спортивных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 торговых центрах.</w:t>
      </w:r>
    </w:p>
    <w:p w14:paraId="2D1A8CB1" w14:textId="2B5BCD1C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При обнаружении забытых вещей, не трогая их, сообщите об этом водителю, сотрудникам объекта, службы безопасности, органов полиции.</w:t>
      </w:r>
    </w:p>
    <w:p w14:paraId="6E942D00" w14:textId="10944756" w:rsidR="00CD3813" w:rsidRPr="00DB6383" w:rsidRDefault="00612E46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Не</w:t>
      </w:r>
      <w:r w:rsidR="00CD3813" w:rsidRPr="00DB6383">
        <w:rPr>
          <w:b w:val="0"/>
          <w:bCs w:val="0"/>
          <w:color w:val="000000"/>
          <w:sz w:val="28"/>
          <w:szCs w:val="28"/>
        </w:rPr>
        <w:t xml:space="preserve"> пытайтесь заглянуть внутрь подозрительного пакета, коробки, иного предмета.</w:t>
      </w:r>
    </w:p>
    <w:p w14:paraId="458F5CE0" w14:textId="418D3A88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Не подбирайте бесхозных вещей, как бы привлекательно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они не</w:t>
      </w:r>
      <w:r w:rsidR="00612E46">
        <w:rPr>
          <w:b w:val="0"/>
          <w:bCs w:val="0"/>
          <w:color w:val="000000"/>
          <w:sz w:val="28"/>
          <w:szCs w:val="28"/>
        </w:rPr>
        <w:t xml:space="preserve"> </w:t>
      </w:r>
      <w:r w:rsidRPr="00DB6383">
        <w:rPr>
          <w:b w:val="0"/>
          <w:bCs w:val="0"/>
          <w:color w:val="000000"/>
          <w:sz w:val="28"/>
          <w:szCs w:val="28"/>
        </w:rPr>
        <w:t xml:space="preserve">выглядели. В них могут быть закамуфлированы взрывные устройства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(в банках из-под пива, сотовых телефонах и т.п.).</w:t>
      </w:r>
    </w:p>
    <w:p w14:paraId="27EACB3A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0" w:lineRule="exact"/>
        <w:ind w:lef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Не пинайте на улице предметы, лежащие на земле.</w:t>
      </w:r>
    </w:p>
    <w:p w14:paraId="75833F57" w14:textId="099D0819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5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Если вдруг началась активизация сил безопасности </w:t>
      </w:r>
      <w:r w:rsidR="00612E46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и правоохранительных органов, не проявляйте любопытства, идите в другую сторону, но не бегом, чтобы Вас не приняли за противника.</w:t>
      </w:r>
    </w:p>
    <w:p w14:paraId="4721F38D" w14:textId="4A9B3F35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При взрыве или начале стрельбы немедленно падайте на землю, лучше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под прикрытие (бордюр, торговую палатку, машину и т.п.). Для большей безопасности накройте голов</w:t>
      </w:r>
      <w:r w:rsidR="002A0A11">
        <w:rPr>
          <w:b w:val="0"/>
          <w:bCs w:val="0"/>
          <w:color w:val="000000"/>
          <w:sz w:val="28"/>
          <w:szCs w:val="28"/>
        </w:rPr>
        <w:t>у</w:t>
      </w:r>
      <w:r w:rsidRPr="00DB6383">
        <w:rPr>
          <w:b w:val="0"/>
          <w:bCs w:val="0"/>
          <w:color w:val="000000"/>
          <w:sz w:val="28"/>
          <w:szCs w:val="28"/>
        </w:rPr>
        <w:t xml:space="preserve"> руками.</w:t>
      </w:r>
    </w:p>
    <w:p w14:paraId="7C89474E" w14:textId="40D4B23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0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Случайно узнав о готовящемся теракте, немедленно сообщите об этом </w:t>
      </w:r>
      <w:r w:rsidR="00E10485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в правоохранительные органы.</w:t>
      </w:r>
    </w:p>
    <w:p w14:paraId="3D96B0AC" w14:textId="77777777" w:rsidR="00E10485" w:rsidRDefault="00E10485" w:rsidP="002A0A11">
      <w:pPr>
        <w:pStyle w:val="Heading10"/>
        <w:keepNext/>
        <w:keepLines/>
        <w:shd w:val="clear" w:color="auto" w:fill="auto"/>
        <w:spacing w:after="0" w:line="360" w:lineRule="exact"/>
        <w:ind w:left="40" w:firstLine="680"/>
        <w:rPr>
          <w:color w:val="000000"/>
          <w:sz w:val="28"/>
          <w:szCs w:val="28"/>
          <w:u w:val="single"/>
        </w:rPr>
      </w:pPr>
      <w:bookmarkStart w:id="5" w:name="bookmark7"/>
    </w:p>
    <w:p w14:paraId="3981686F" w14:textId="5D205CD8" w:rsidR="00CD3813" w:rsidRPr="002A0A11" w:rsidRDefault="00CD3813" w:rsidP="002A0A11">
      <w:pPr>
        <w:pStyle w:val="Heading10"/>
        <w:keepNext/>
        <w:keepLines/>
        <w:shd w:val="clear" w:color="auto" w:fill="auto"/>
        <w:spacing w:after="0" w:line="360" w:lineRule="exact"/>
        <w:ind w:left="40" w:firstLine="680"/>
        <w:rPr>
          <w:sz w:val="28"/>
          <w:szCs w:val="28"/>
          <w:u w:val="single"/>
        </w:rPr>
      </w:pPr>
      <w:r w:rsidRPr="002A0A11">
        <w:rPr>
          <w:color w:val="000000"/>
          <w:sz w:val="28"/>
          <w:szCs w:val="28"/>
          <w:u w:val="single"/>
        </w:rPr>
        <w:t>Меры безопасности при передвижении на автомобиле</w:t>
      </w:r>
      <w:bookmarkEnd w:id="5"/>
    </w:p>
    <w:p w14:paraId="34902FC9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0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Соблюдайте бдительность, когда садитесь или выходите из своего транспортного средства.</w:t>
      </w:r>
    </w:p>
    <w:p w14:paraId="1A85F41C" w14:textId="5644A034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4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По возможности всегда паркуйте Вашу машину в охраняемой зоне,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lastRenderedPageBreak/>
        <w:t>под камерами видеонаблюдения.</w:t>
      </w:r>
    </w:p>
    <w:p w14:paraId="1FF29198" w14:textId="46C01A1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360" w:lineRule="exact"/>
        <w:ind w:left="2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Парковать автомобиль следует в хорошо просматриваемых местах,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при подходе к нему обратите внимание на возможное наличие вблизи подозрительных лиц, предметов, проводов, на состояние транспортного средства.</w:t>
      </w:r>
    </w:p>
    <w:p w14:paraId="37C82945" w14:textId="7777777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360" w:lineRule="exact"/>
        <w:ind w:left="2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Не подсаживайте к себе </w:t>
      </w:r>
      <w:r w:rsidRPr="002A0A11">
        <w:rPr>
          <w:rStyle w:val="Bodytext125ptNotBoldItalic"/>
          <w:i w:val="0"/>
          <w:iCs w:val="0"/>
          <w:sz w:val="28"/>
          <w:szCs w:val="28"/>
        </w:rPr>
        <w:t>в</w:t>
      </w:r>
      <w:r w:rsidRPr="00DB6383">
        <w:rPr>
          <w:b w:val="0"/>
          <w:bCs w:val="0"/>
          <w:color w:val="000000"/>
          <w:sz w:val="28"/>
          <w:szCs w:val="28"/>
        </w:rPr>
        <w:t xml:space="preserve"> автомобиль неизвестных лиц, даже если они едут в попутном направлении, или предлагают крупную сумму денег.</w:t>
      </w:r>
    </w:p>
    <w:p w14:paraId="14E4069F" w14:textId="496EECD7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360" w:lineRule="exact"/>
        <w:ind w:left="2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При попытке остановить Ваш автомобиль неизвестными лицами, закро</w:t>
      </w:r>
      <w:r w:rsidR="002A0A11">
        <w:rPr>
          <w:b w:val="0"/>
          <w:bCs w:val="0"/>
          <w:color w:val="000000"/>
          <w:sz w:val="28"/>
          <w:szCs w:val="28"/>
        </w:rPr>
        <w:t>й</w:t>
      </w:r>
      <w:r w:rsidRPr="00DB6383">
        <w:rPr>
          <w:b w:val="0"/>
          <w:bCs w:val="0"/>
          <w:color w:val="000000"/>
          <w:sz w:val="28"/>
          <w:szCs w:val="28"/>
        </w:rPr>
        <w:t xml:space="preserve">те внутренние замки дверей, попытайтесь сманеврировать или развернуться </w:t>
      </w:r>
      <w:r w:rsidR="0079583E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 xml:space="preserve">в обратном направлении, включить звуковые и световые сигналы, </w:t>
      </w:r>
      <w:r w:rsidR="0079583E">
        <w:rPr>
          <w:b w:val="0"/>
          <w:bCs w:val="0"/>
          <w:color w:val="000000"/>
          <w:sz w:val="28"/>
          <w:szCs w:val="28"/>
        </w:rPr>
        <w:br/>
      </w:r>
      <w:bookmarkStart w:id="6" w:name="_GoBack"/>
      <w:bookmarkEnd w:id="6"/>
      <w:r w:rsidRPr="00DB6383">
        <w:rPr>
          <w:b w:val="0"/>
          <w:bCs w:val="0"/>
          <w:color w:val="000000"/>
          <w:sz w:val="28"/>
          <w:szCs w:val="28"/>
        </w:rPr>
        <w:t>или сигнализацию.</w:t>
      </w:r>
    </w:p>
    <w:p w14:paraId="0ADED157" w14:textId="33445E5C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60" w:lineRule="exact"/>
        <w:ind w:left="2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Всегда до открытия дверей осматривайте Вашу машину внутри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 xml:space="preserve">и снаружи. Обратите внимание на следы и подозрительные предметы рядом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с Вашей машиной или на ней.</w:t>
      </w:r>
    </w:p>
    <w:p w14:paraId="2111A656" w14:textId="147421E2" w:rsidR="00CD3813" w:rsidRPr="002A0A11" w:rsidRDefault="00CD3813" w:rsidP="002A0A11">
      <w:pPr>
        <w:pStyle w:val="23"/>
        <w:shd w:val="clear" w:color="auto" w:fill="auto"/>
        <w:tabs>
          <w:tab w:val="left" w:pos="999"/>
        </w:tabs>
        <w:spacing w:before="0" w:line="360" w:lineRule="exact"/>
        <w:ind w:left="700" w:right="40"/>
        <w:rPr>
          <w:b w:val="0"/>
          <w:bCs w:val="0"/>
          <w:color w:val="000000"/>
          <w:sz w:val="28"/>
          <w:szCs w:val="28"/>
          <w:u w:val="single"/>
        </w:rPr>
      </w:pPr>
      <w:bookmarkStart w:id="7" w:name="bookmark8"/>
      <w:r w:rsidRPr="002A0A11">
        <w:rPr>
          <w:b w:val="0"/>
          <w:bCs w:val="0"/>
          <w:color w:val="000000"/>
          <w:sz w:val="28"/>
          <w:szCs w:val="28"/>
          <w:u w:val="single"/>
        </w:rPr>
        <w:t>Порядок проверки транспортного средства на наличие взрывных устройств</w:t>
      </w:r>
      <w:bookmarkEnd w:id="7"/>
      <w:r w:rsidR="002A0A11" w:rsidRPr="002A0A11">
        <w:rPr>
          <w:b w:val="0"/>
          <w:bCs w:val="0"/>
          <w:color w:val="000000"/>
          <w:sz w:val="28"/>
          <w:szCs w:val="28"/>
          <w:u w:val="single"/>
        </w:rPr>
        <w:t>:</w:t>
      </w:r>
    </w:p>
    <w:p w14:paraId="3D26FFC4" w14:textId="46449206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360" w:lineRule="exact"/>
        <w:ind w:left="2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Когда Вы возвращаетесь к своей машине, осмотрите ее вначале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на расстоянии, чтобы выявить любые заметные изменения в ней.</w:t>
      </w:r>
    </w:p>
    <w:p w14:paraId="1C2EE9D5" w14:textId="07335F3A" w:rsidR="00CD3813" w:rsidRPr="00DB6383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360" w:lineRule="exact"/>
        <w:ind w:left="20" w:right="40" w:firstLine="680"/>
        <w:rPr>
          <w:b w:val="0"/>
          <w:bCs w:val="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 xml:space="preserve">Подойдя к машине, обойдите вокруг неё, проверяя землю на наличие обрезков проволоки, скотча или других предметов, указывающих </w:t>
      </w:r>
      <w:r w:rsidR="002A0A11">
        <w:rPr>
          <w:b w:val="0"/>
          <w:bCs w:val="0"/>
          <w:color w:val="000000"/>
          <w:sz w:val="28"/>
          <w:szCs w:val="28"/>
        </w:rPr>
        <w:br/>
      </w:r>
      <w:r w:rsidRPr="00DB6383">
        <w:rPr>
          <w:b w:val="0"/>
          <w:bCs w:val="0"/>
          <w:color w:val="000000"/>
          <w:sz w:val="28"/>
          <w:szCs w:val="28"/>
        </w:rPr>
        <w:t>на подозрительные действия. Затем еще раз обойдите вокруг машины, проверяя её поверхность для выявления следов проникновения (неплотно закрытые капот или бензобак, царапины и т.п.). Наконец, используя зеркало и фонарь, осторожно осмотрите днище машины.</w:t>
      </w:r>
    </w:p>
    <w:p w14:paraId="4ECD4BDF" w14:textId="77777777" w:rsidR="00CD3813" w:rsidRPr="002A0A11" w:rsidRDefault="00CD3813" w:rsidP="00612E4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60" w:lineRule="exact"/>
        <w:ind w:left="20" w:right="40" w:firstLine="680"/>
        <w:rPr>
          <w:b w:val="0"/>
          <w:bCs w:val="0"/>
          <w:color w:val="000000"/>
          <w:sz w:val="28"/>
          <w:szCs w:val="28"/>
        </w:rPr>
      </w:pPr>
      <w:r w:rsidRPr="00DB6383">
        <w:rPr>
          <w:b w:val="0"/>
          <w:bCs w:val="0"/>
          <w:color w:val="000000"/>
          <w:sz w:val="28"/>
          <w:szCs w:val="28"/>
        </w:rPr>
        <w:t>Когда Вы полностью закончите внешний осмотр. Вы будете готовы осмотреть содержимое капота и багажника или салона машины.</w:t>
      </w:r>
    </w:p>
    <w:p w14:paraId="34E48C65" w14:textId="58BF065E" w:rsidR="00CD3813" w:rsidRPr="002A0A11" w:rsidRDefault="002A0A11" w:rsidP="002A0A11">
      <w:pPr>
        <w:pStyle w:val="23"/>
        <w:shd w:val="clear" w:color="auto" w:fill="auto"/>
        <w:spacing w:before="0" w:line="360" w:lineRule="exact"/>
        <w:ind w:right="40" w:firstLine="700"/>
        <w:rPr>
          <w:b w:val="0"/>
          <w:bCs w:val="0"/>
          <w:color w:val="000000"/>
          <w:sz w:val="28"/>
          <w:szCs w:val="28"/>
        </w:rPr>
      </w:pPr>
      <w:r w:rsidRPr="00E10485">
        <w:rPr>
          <w:color w:val="000000"/>
          <w:sz w:val="28"/>
          <w:szCs w:val="28"/>
        </w:rPr>
        <w:t>Помните: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CD3813" w:rsidRPr="00DB6383">
        <w:rPr>
          <w:b w:val="0"/>
          <w:bCs w:val="0"/>
          <w:color w:val="000000"/>
          <w:sz w:val="28"/>
          <w:szCs w:val="28"/>
        </w:rPr>
        <w:t>Если вы обнаружит</w:t>
      </w:r>
      <w:r>
        <w:rPr>
          <w:b w:val="0"/>
          <w:bCs w:val="0"/>
          <w:color w:val="000000"/>
          <w:sz w:val="28"/>
          <w:szCs w:val="28"/>
        </w:rPr>
        <w:t>е</w:t>
      </w:r>
      <w:r w:rsidR="00CD3813" w:rsidRPr="00DB6383">
        <w:rPr>
          <w:b w:val="0"/>
          <w:bCs w:val="0"/>
          <w:color w:val="000000"/>
          <w:sz w:val="28"/>
          <w:szCs w:val="28"/>
        </w:rPr>
        <w:t xml:space="preserve"> что-либо подозрительное. Ваш осмотр окончен! Эвакуируйте людей из этого места и позвоните в полицию.</w:t>
      </w:r>
    </w:p>
    <w:p w14:paraId="09A45C01" w14:textId="77777777" w:rsidR="00CF223B" w:rsidRDefault="00CF223B" w:rsidP="00612E46">
      <w:pPr>
        <w:spacing w:line="360" w:lineRule="exact"/>
      </w:pPr>
    </w:p>
    <w:sectPr w:rsidR="00CF223B" w:rsidSect="00E10485">
      <w:headerReference w:type="even" r:id="rId8"/>
      <w:headerReference w:type="default" r:id="rId9"/>
      <w:pgSz w:w="11909" w:h="16838"/>
      <w:pgMar w:top="1276" w:right="710" w:bottom="1557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17D2" w14:textId="77777777" w:rsidR="00141CDE" w:rsidRDefault="00141CDE" w:rsidP="00612E46">
      <w:r>
        <w:separator/>
      </w:r>
    </w:p>
  </w:endnote>
  <w:endnote w:type="continuationSeparator" w:id="0">
    <w:p w14:paraId="4D815D53" w14:textId="77777777" w:rsidR="00141CDE" w:rsidRDefault="00141CDE" w:rsidP="0061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AC02A" w14:textId="77777777" w:rsidR="00141CDE" w:rsidRDefault="00141CDE" w:rsidP="00612E46">
      <w:r>
        <w:separator/>
      </w:r>
    </w:p>
  </w:footnote>
  <w:footnote w:type="continuationSeparator" w:id="0">
    <w:p w14:paraId="25E9051E" w14:textId="77777777" w:rsidR="00141CDE" w:rsidRDefault="00141CDE" w:rsidP="0061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A4585" w14:textId="5040A591" w:rsidR="00F42D52" w:rsidRDefault="00CD38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3EEAC520" wp14:editId="00B8E548">
              <wp:simplePos x="0" y="0"/>
              <wp:positionH relativeFrom="page">
                <wp:posOffset>3776345</wp:posOffset>
              </wp:positionH>
              <wp:positionV relativeFrom="page">
                <wp:posOffset>985520</wp:posOffset>
              </wp:positionV>
              <wp:extent cx="56515" cy="124460"/>
              <wp:effectExtent l="4445" t="4445" r="2540" b="0"/>
              <wp:wrapNone/>
              <wp:docPr id="140945594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FD5F9" w14:textId="77777777" w:rsidR="00F42D52" w:rsidRDefault="00141C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#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EAC52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7.35pt;margin-top:77.6pt;width:4.45pt;height:9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" filled="f" stroked="f">
              <v:textbox style="mso-fit-shape-to-text:t" inset="0,0,0,0">
                <w:txbxContent>
                  <w:p w14:paraId="424FD5F9" w14:textId="77777777" w:rsidR="00000000" w:rsidRDefault="00000000">
                    <w:pPr>
                      <w:pStyle w:val="BodytextCandara115ptNotBol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#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91315" w14:textId="3361D67A" w:rsidR="00F42D52" w:rsidRDefault="00CD38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963010A" wp14:editId="3B547D90">
              <wp:simplePos x="0" y="0"/>
              <wp:positionH relativeFrom="page">
                <wp:posOffset>3776345</wp:posOffset>
              </wp:positionH>
              <wp:positionV relativeFrom="page">
                <wp:posOffset>985520</wp:posOffset>
              </wp:positionV>
              <wp:extent cx="113030" cy="124460"/>
              <wp:effectExtent l="4445" t="4445" r="2540" b="0"/>
              <wp:wrapNone/>
              <wp:docPr id="2134879024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BBA72" w14:textId="77777777" w:rsidR="00F42D52" w:rsidRDefault="00141C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#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63010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297.35pt;margin-top:77.6pt;width:8.9pt;height:9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" filled="f" stroked="f">
              <v:textbox style="mso-fit-shape-to-text:t" inset="0,0,0,0">
                <w:txbxContent>
                  <w:p w14:paraId="262BBA72" w14:textId="77777777" w:rsidR="00000000" w:rsidRDefault="00000000">
                    <w:pPr>
                      <w:pStyle w:val="BodytextCandara115ptNotBol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#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4CC8" w14:textId="77777777" w:rsidR="00F42D52" w:rsidRDefault="00F42D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6103"/>
    <w:multiLevelType w:val="multilevel"/>
    <w:tmpl w:val="ED7C4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406AA9"/>
    <w:multiLevelType w:val="multilevel"/>
    <w:tmpl w:val="5044BE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13"/>
    <w:rsid w:val="00087BA6"/>
    <w:rsid w:val="00141CDE"/>
    <w:rsid w:val="002A0A11"/>
    <w:rsid w:val="002B658C"/>
    <w:rsid w:val="00487551"/>
    <w:rsid w:val="00607E7F"/>
    <w:rsid w:val="00612E46"/>
    <w:rsid w:val="00627D31"/>
    <w:rsid w:val="00786225"/>
    <w:rsid w:val="0079583E"/>
    <w:rsid w:val="00803A12"/>
    <w:rsid w:val="009E1897"/>
    <w:rsid w:val="00C27F20"/>
    <w:rsid w:val="00C65EED"/>
    <w:rsid w:val="00CD3813"/>
    <w:rsid w:val="00CF223B"/>
    <w:rsid w:val="00DD779C"/>
    <w:rsid w:val="00E10485"/>
    <w:rsid w:val="00F42D52"/>
    <w:rsid w:val="00F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656A0"/>
  <w15:chartTrackingRefBased/>
  <w15:docId w15:val="{5D38E8B1-8D47-47E8-819B-57C36E1D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8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8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8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8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8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8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8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8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8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813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basedOn w:val="a0"/>
    <w:link w:val="Bodytext20"/>
    <w:rsid w:val="00CD3813"/>
    <w:rPr>
      <w:rFonts w:ascii="Times New Roman" w:eastAsia="Times New Roman" w:hAnsi="Times New Roman" w:cs="Times New Roman"/>
      <w:sz w:val="29"/>
      <w:szCs w:val="29"/>
      <w:shd w:val="clear" w:color="auto" w:fill="FFFFFF"/>
      <w:lang w:val="en-US"/>
    </w:rPr>
  </w:style>
  <w:style w:type="character" w:customStyle="1" w:styleId="Bodytext3">
    <w:name w:val="Body text (3)_"/>
    <w:basedOn w:val="a0"/>
    <w:link w:val="Bodytext30"/>
    <w:rsid w:val="00CD3813"/>
    <w:rPr>
      <w:rFonts w:ascii="Times New Roman" w:eastAsia="Times New Roman" w:hAnsi="Times New Roman" w:cs="Times New Roman"/>
      <w:b/>
      <w:bCs/>
      <w:spacing w:val="10"/>
      <w:sz w:val="27"/>
      <w:szCs w:val="27"/>
      <w:shd w:val="clear" w:color="auto" w:fill="FFFFFF"/>
    </w:rPr>
  </w:style>
  <w:style w:type="character" w:customStyle="1" w:styleId="Bodytext">
    <w:name w:val="Body text_"/>
    <w:basedOn w:val="a0"/>
    <w:link w:val="23"/>
    <w:rsid w:val="00CD38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Candara115ptNotBold">
    <w:name w:val="Body text + Candara;11;5 pt;Not Bold"/>
    <w:basedOn w:val="Bodytext"/>
    <w:rsid w:val="00CD3813"/>
    <w:rPr>
      <w:rFonts w:ascii="Candara" w:eastAsia="Candara" w:hAnsi="Candara" w:cs="Candar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4">
    <w:name w:val="Body text (4)_"/>
    <w:basedOn w:val="a0"/>
    <w:rsid w:val="00CD38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0">
    <w:name w:val="Body text (4)"/>
    <w:basedOn w:val="Bodytext4"/>
    <w:rsid w:val="00CD38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">
    <w:name w:val="Основной текст1"/>
    <w:basedOn w:val="Bodytext"/>
    <w:rsid w:val="00CD38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Heading1">
    <w:name w:val="Heading #1_"/>
    <w:basedOn w:val="a0"/>
    <w:link w:val="Heading10"/>
    <w:rsid w:val="00CD3813"/>
    <w:rPr>
      <w:rFonts w:ascii="Times New Roman" w:eastAsia="Times New Roman" w:hAnsi="Times New Roman" w:cs="Times New Roman"/>
      <w:b/>
      <w:bCs/>
      <w:spacing w:val="10"/>
      <w:sz w:val="27"/>
      <w:szCs w:val="2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CD3813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Bodytext115ptNotBoldSpacing0pt">
    <w:name w:val="Body text + 11;5 pt;Not Bold;Spacing 0 pt"/>
    <w:basedOn w:val="Bodytext"/>
    <w:rsid w:val="00CD3813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125ptNotBoldItalic">
    <w:name w:val="Body text + 12;5 pt;Not Bold;Italic"/>
    <w:basedOn w:val="Bodytext"/>
    <w:rsid w:val="00CD38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CD3813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CD38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70">
    <w:name w:val="Body text (7)"/>
    <w:basedOn w:val="Bodytext7"/>
    <w:rsid w:val="00CD38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Bodytext20">
    <w:name w:val="Body text (2)"/>
    <w:basedOn w:val="a"/>
    <w:link w:val="Bodytext2"/>
    <w:rsid w:val="00CD381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color w:val="auto"/>
      <w:kern w:val="2"/>
      <w:sz w:val="29"/>
      <w:szCs w:val="29"/>
      <w:lang w:val="en-US" w:eastAsia="en-US"/>
      <w14:ligatures w14:val="standardContextual"/>
    </w:rPr>
  </w:style>
  <w:style w:type="paragraph" w:customStyle="1" w:styleId="Bodytext30">
    <w:name w:val="Body text (3)"/>
    <w:basedOn w:val="a"/>
    <w:link w:val="Bodytext3"/>
    <w:rsid w:val="00CD3813"/>
    <w:pPr>
      <w:shd w:val="clear" w:color="auto" w:fill="FFFFFF"/>
      <w:spacing w:after="24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kern w:val="2"/>
      <w:sz w:val="27"/>
      <w:szCs w:val="27"/>
      <w:lang w:eastAsia="en-US"/>
      <w14:ligatures w14:val="standardContextual"/>
    </w:rPr>
  </w:style>
  <w:style w:type="paragraph" w:customStyle="1" w:styleId="23">
    <w:name w:val="Основной текст2"/>
    <w:basedOn w:val="a"/>
    <w:link w:val="Bodytext"/>
    <w:rsid w:val="00CD3813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Heading10">
    <w:name w:val="Heading #1"/>
    <w:basedOn w:val="a"/>
    <w:link w:val="Heading1"/>
    <w:rsid w:val="00CD3813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0"/>
      <w:kern w:val="2"/>
      <w:sz w:val="27"/>
      <w:szCs w:val="27"/>
      <w:lang w:eastAsia="en-US"/>
      <w14:ligatures w14:val="standardContextual"/>
    </w:rPr>
  </w:style>
  <w:style w:type="paragraph" w:customStyle="1" w:styleId="Bodytext50">
    <w:name w:val="Body text (5)"/>
    <w:basedOn w:val="a"/>
    <w:link w:val="Bodytext5"/>
    <w:rsid w:val="00CD3813"/>
    <w:pPr>
      <w:shd w:val="clear" w:color="auto" w:fill="FFFFFF"/>
      <w:spacing w:line="317" w:lineRule="exact"/>
      <w:jc w:val="center"/>
    </w:pPr>
    <w:rPr>
      <w:rFonts w:ascii="Century Gothic" w:eastAsia="Century Gothic" w:hAnsi="Century Gothic" w:cs="Century Gothic"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Bodytext60">
    <w:name w:val="Body text (6)"/>
    <w:basedOn w:val="a"/>
    <w:link w:val="Bodytext6"/>
    <w:rsid w:val="00CD3813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color w:val="auto"/>
      <w:spacing w:val="20"/>
      <w:kern w:val="2"/>
      <w:sz w:val="26"/>
      <w:szCs w:val="26"/>
      <w:lang w:eastAsia="en-US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612E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2E46"/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612E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2E46"/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Жихарев Владимир Анатольевич</dc:creator>
  <cp:keywords/>
  <dc:description/>
  <cp:lastModifiedBy>Старкова Анастасия Вячеславовна</cp:lastModifiedBy>
  <cp:revision>2</cp:revision>
  <dcterms:created xsi:type="dcterms:W3CDTF">2025-08-14T06:01:00Z</dcterms:created>
  <dcterms:modified xsi:type="dcterms:W3CDTF">2025-08-14T06:01:00Z</dcterms:modified>
</cp:coreProperties>
</file>